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743"/>
        <w:gridCol w:w="1735"/>
        <w:gridCol w:w="3638"/>
      </w:tblGrid>
      <w:tr w:rsidR="003D7CAB" w:rsidRPr="003D7CAB" w:rsidTr="006C089E">
        <w:trPr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245CA0" w:rsidP="0092329F">
            <w:pPr>
              <w:pStyle w:val="Default"/>
              <w:jc w:val="center"/>
              <w:rPr>
                <w:rFonts w:ascii="Bodoni MT Black" w:eastAsiaTheme="minorEastAsia" w:hAnsi="Bodoni MT Black"/>
                <w:b/>
                <w:color w:val="auto"/>
              </w:rPr>
            </w:pPr>
            <w:r w:rsidRPr="003D7CAB">
              <w:rPr>
                <w:color w:val="auto"/>
              </w:rPr>
              <w:t xml:space="preserve"> </w:t>
            </w:r>
            <w:r w:rsidR="007E6644" w:rsidRPr="003D7CAB">
              <w:rPr>
                <w:noProof/>
                <w:color w:val="auto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02C0D2F" wp14:editId="550277C6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10501630</wp:posOffset>
                      </wp:positionV>
                      <wp:extent cx="508000" cy="0"/>
                      <wp:effectExtent l="0" t="0" r="0" b="4445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0"/>
                                  </w:tblGrid>
                                  <w:tr w:rsidR="003B10C9">
                                    <w:tc>
                                      <w:tcPr>
                                        <w:tcW w:w="450" w:type="dxa"/>
                                      </w:tcPr>
                                      <w:p w:rsidR="003B10C9" w:rsidRDefault="003B10C9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AA5A2A" w:rsidRDefault="00AA5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05pt;margin-top:826.9pt;width: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"/>
                            </w:tblGrid>
                            <w:tr w:rsidR="003B10C9">
                              <w:tc>
                                <w:tcPr>
                                  <w:tcW w:w="450" w:type="dxa"/>
                                </w:tcPr>
                                <w:p w:rsidR="003B10C9" w:rsidRDefault="003B10C9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AA5A2A" w:rsidRDefault="00AA5A2A"/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="003B10C9" w:rsidRPr="003D7CAB">
              <w:rPr>
                <w:rFonts w:ascii="Bodoni MT Black" w:eastAsiaTheme="minorEastAsia" w:hAnsi="Bodoni MT Black"/>
                <w:b/>
                <w:bCs/>
                <w:i/>
                <w:iCs/>
                <w:color w:val="auto"/>
              </w:rPr>
              <w:t>REPOSITORIO NACIONAL EN CIENCIA Y TECNOLOGIA</w:t>
            </w:r>
          </w:p>
        </w:tc>
      </w:tr>
      <w:tr w:rsidR="003D7CAB" w:rsidRPr="003D7CAB" w:rsidTr="006C089E">
        <w:trPr>
          <w:trHeight w:val="4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jc w:val="center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3D7CAB">
              <w:rPr>
                <w:rFonts w:ascii="Algerian" w:eastAsiaTheme="minorEastAsia" w:hAnsi="Algerian" w:cs="Algerian"/>
                <w:b/>
                <w:color w:val="auto"/>
                <w:sz w:val="23"/>
                <w:szCs w:val="23"/>
              </w:rPr>
              <w:t>FICHA DE REGISTRO DE TESIS</w:t>
            </w:r>
          </w:p>
        </w:tc>
      </w:tr>
      <w:tr w:rsidR="003D7CAB" w:rsidRPr="003D7CAB" w:rsidTr="006C089E">
        <w:trPr>
          <w:trHeight w:val="3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08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TÍTULO Y SUBTÍTULO:</w:t>
            </w:r>
            <w:r w:rsidR="007E6644" w:rsidRPr="003D7CAB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 </w:t>
            </w:r>
            <w:r w:rsidR="00AF7C3C" w:rsidRPr="00FF646C">
              <w:rPr>
                <w:rFonts w:ascii="Arial" w:hAnsi="Arial" w:cs="Arial"/>
                <w:sz w:val="24"/>
                <w:szCs w:val="28"/>
              </w:rPr>
              <w:t>El feminicidio en el Sistema Jurídico Ecuatoriano</w:t>
            </w:r>
          </w:p>
        </w:tc>
      </w:tr>
      <w:tr w:rsidR="003D7CAB" w:rsidRPr="003D7CAB" w:rsidTr="006C089E">
        <w:trPr>
          <w:trHeight w:val="1058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AUTOR/ ES:</w:t>
            </w:r>
          </w:p>
          <w:p w:rsidR="003B10C9" w:rsidRPr="003D7CAB" w:rsidRDefault="00FF646C" w:rsidP="00D14BD3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hAnsi="Arial" w:cs="Arial"/>
              </w:rPr>
              <w:t xml:space="preserve">Cárdenas Jadán, </w:t>
            </w:r>
            <w:r w:rsidRPr="00A1642A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osé  </w:t>
            </w:r>
            <w:r w:rsidRPr="00A1642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lfredo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REVISORES:</w:t>
            </w:r>
          </w:p>
          <w:p w:rsidR="003B10C9" w:rsidRPr="003D7CAB" w:rsidRDefault="00FF646C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hAnsi="Arial" w:cs="Arial"/>
                <w:bCs/>
                <w:position w:val="-1"/>
              </w:rPr>
              <w:t>Segovia Dueñas</w:t>
            </w:r>
            <w:r w:rsidR="00D14BD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position w:val="-1"/>
              </w:rPr>
              <w:t>Jo</w:t>
            </w:r>
            <w:r w:rsidRPr="003D5318">
              <w:rPr>
                <w:rFonts w:ascii="Arial" w:hAnsi="Arial" w:cs="Arial"/>
                <w:bCs/>
                <w:position w:val="-1"/>
              </w:rPr>
              <w:t>s</w:t>
            </w:r>
            <w:r>
              <w:rPr>
                <w:rFonts w:ascii="Arial" w:hAnsi="Arial" w:cs="Arial"/>
                <w:bCs/>
                <w:position w:val="-1"/>
              </w:rPr>
              <w:t>é</w:t>
            </w:r>
            <w:r w:rsidRPr="003D5318">
              <w:rPr>
                <w:rFonts w:ascii="Arial" w:hAnsi="Arial" w:cs="Arial"/>
                <w:bCs/>
                <w:position w:val="-1"/>
              </w:rPr>
              <w:t xml:space="preserve"> Lu</w:t>
            </w:r>
            <w:r>
              <w:rPr>
                <w:rFonts w:ascii="Arial" w:hAnsi="Arial" w:cs="Arial"/>
                <w:bCs/>
                <w:position w:val="-1"/>
              </w:rPr>
              <w:t>is</w:t>
            </w:r>
          </w:p>
        </w:tc>
      </w:tr>
      <w:tr w:rsidR="003D7CAB" w:rsidRPr="003D7CAB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Pr="003D7CAB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INSTITUCIÓN:</w:t>
            </w:r>
            <w:r w:rsidR="007E6644" w:rsidRPr="003D7CAB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 xml:space="preserve"> Universidad Técnica</w:t>
            </w:r>
          </w:p>
          <w:p w:rsidR="003B10C9" w:rsidRPr="003D7CAB" w:rsidRDefault="007E6644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hAnsi="Arial" w:cs="Arial"/>
                <w:b/>
                <w:bCs/>
                <w:color w:val="auto"/>
                <w:lang w:val="es-EC"/>
              </w:rPr>
              <w:t>Particular de Loja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FACULTAD: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lang w:val="es-EC"/>
              </w:rPr>
              <w:t xml:space="preserve"> No aplica</w:t>
            </w:r>
          </w:p>
        </w:tc>
      </w:tr>
      <w:tr w:rsidR="003D7CAB" w:rsidRPr="003D7CAB" w:rsidTr="006C089E">
        <w:trPr>
          <w:trHeight w:val="36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D14BD3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CARRERA: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C"/>
              </w:rPr>
              <w:t xml:space="preserve"> </w:t>
            </w:r>
            <w:r w:rsidR="00D14BD3" w:rsidRPr="00FA132F">
              <w:rPr>
                <w:rFonts w:ascii="Arial" w:hAnsi="Arial" w:cs="Arial"/>
                <w:sz w:val="22"/>
                <w:szCs w:val="22"/>
              </w:rPr>
              <w:t>Especialidad en Derecho Procesal Penal</w:t>
            </w:r>
          </w:p>
        </w:tc>
      </w:tr>
      <w:tr w:rsidR="003D7CAB" w:rsidRPr="003D7CAB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Pr="003D7CAB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FECHA DE PUBLICACION:</w:t>
            </w:r>
            <w:r w:rsidR="007E6644" w:rsidRPr="003D7CAB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 xml:space="preserve"> DATO QUE</w:t>
            </w:r>
          </w:p>
          <w:p w:rsidR="003B10C9" w:rsidRPr="003D7CAB" w:rsidRDefault="007E6644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C"/>
              </w:rPr>
              <w:t>PONE LA SECRETARIA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3" w:rsidRPr="003D7CAB" w:rsidRDefault="003B10C9" w:rsidP="00D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3D7CAB">
              <w:rPr>
                <w:rFonts w:ascii="Arial" w:eastAsiaTheme="minorEastAsia" w:hAnsi="Arial" w:cs="Arial"/>
                <w:b/>
              </w:rPr>
              <w:t>Nª DE PÁGS:</w:t>
            </w:r>
            <w:r w:rsidR="007E6644" w:rsidRPr="003D7CAB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 xml:space="preserve"> </w:t>
            </w:r>
            <w:r w:rsidR="00FF646C" w:rsidRPr="00FF646C">
              <w:rPr>
                <w:rFonts w:ascii="Arial" w:hAnsi="Arial" w:cs="Arial"/>
                <w:bCs/>
                <w:szCs w:val="24"/>
                <w:lang w:val="es-EC"/>
              </w:rPr>
              <w:t>48</w:t>
            </w:r>
          </w:p>
          <w:p w:rsidR="003B10C9" w:rsidRPr="003D7CAB" w:rsidRDefault="003B10C9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</w:tr>
      <w:tr w:rsidR="003D7CAB" w:rsidRPr="003D7CAB" w:rsidTr="006C089E">
        <w:trPr>
          <w:trHeight w:val="14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ÁREAS TEMÁTICAS:</w:t>
            </w:r>
          </w:p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  <w:p w:rsidR="003B10C9" w:rsidRPr="003D7CAB" w:rsidRDefault="003B10C9" w:rsidP="00453BD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</w:tr>
      <w:tr w:rsidR="003D7CAB" w:rsidRPr="003D7CAB" w:rsidTr="006C089E">
        <w:trPr>
          <w:trHeight w:val="143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PALABRAS CLAVE:</w:t>
            </w:r>
          </w:p>
          <w:p w:rsidR="00FF646C" w:rsidRPr="00F143FA" w:rsidRDefault="00FF646C" w:rsidP="00FF64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Femicidio, Violencia a la mujer, Derechos de la mujer, Código Integral Penal.</w:t>
            </w:r>
          </w:p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</w:tr>
      <w:tr w:rsidR="003D7CAB" w:rsidRPr="003D7CAB" w:rsidTr="007E6644">
        <w:trPr>
          <w:trHeight w:val="17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RESUMEN:</w:t>
            </w:r>
          </w:p>
          <w:p w:rsidR="00FF646C" w:rsidRPr="00F143FA" w:rsidRDefault="00FF646C" w:rsidP="00FF64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</w:t>
            </w:r>
            <w:r w:rsidRPr="00F143FA">
              <w:rPr>
                <w:rFonts w:ascii="Arial" w:hAnsi="Arial" w:cs="Arial"/>
              </w:rPr>
              <w:t xml:space="preserve"> trabajo se realizó co</w:t>
            </w:r>
            <w:r>
              <w:rPr>
                <w:rFonts w:ascii="Arial" w:hAnsi="Arial" w:cs="Arial"/>
              </w:rPr>
              <w:t>n la finalidad concientizar a la</w:t>
            </w:r>
            <w:r w:rsidRPr="00F143FA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per</w:t>
            </w:r>
            <w:r w:rsidRPr="00F143F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onas</w:t>
            </w:r>
            <w:r w:rsidRPr="00F143FA">
              <w:rPr>
                <w:rFonts w:ascii="Arial" w:hAnsi="Arial" w:cs="Arial"/>
              </w:rPr>
              <w:t xml:space="preserve"> de nuestro país, a cerca de las causas y consecuencias que dejan los diferentes tipos</w:t>
            </w:r>
            <w:r>
              <w:rPr>
                <w:rFonts w:ascii="Arial" w:hAnsi="Arial" w:cs="Arial"/>
              </w:rPr>
              <w:t xml:space="preserve"> de maltratos hacia las mujeres,</w:t>
            </w:r>
            <w:r w:rsidRPr="00F14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r w:rsidRPr="00F143FA">
              <w:rPr>
                <w:rFonts w:ascii="Arial" w:hAnsi="Arial" w:cs="Arial"/>
              </w:rPr>
              <w:t xml:space="preserve">ante lo cual se ha hecho referencia </w:t>
            </w:r>
            <w:r>
              <w:rPr>
                <w:rFonts w:ascii="Arial" w:hAnsi="Arial" w:cs="Arial"/>
              </w:rPr>
              <w:t xml:space="preserve">con </w:t>
            </w:r>
            <w:r w:rsidRPr="00F143FA">
              <w:rPr>
                <w:rFonts w:ascii="Arial" w:hAnsi="Arial" w:cs="Arial"/>
              </w:rPr>
              <w:t>otros p</w:t>
            </w:r>
            <w:r>
              <w:rPr>
                <w:rFonts w:ascii="Arial" w:hAnsi="Arial" w:cs="Arial"/>
              </w:rPr>
              <w:t xml:space="preserve">aíses de Latino América que </w:t>
            </w:r>
            <w:r w:rsidRPr="00F143F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ienen</w:t>
            </w:r>
            <w:r w:rsidRPr="00F143FA">
              <w:rPr>
                <w:rFonts w:ascii="Arial" w:hAnsi="Arial" w:cs="Arial"/>
              </w:rPr>
              <w:t xml:space="preserve"> problemas similares.</w:t>
            </w:r>
          </w:p>
          <w:p w:rsidR="00FF646C" w:rsidRPr="00F143FA" w:rsidRDefault="00FF646C" w:rsidP="00FF64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</w:t>
            </w:r>
            <w:r w:rsidRPr="00F143FA">
              <w:rPr>
                <w:rFonts w:ascii="Arial" w:hAnsi="Arial" w:cs="Arial"/>
              </w:rPr>
              <w:t xml:space="preserve">os países </w:t>
            </w:r>
            <w:r>
              <w:rPr>
                <w:rFonts w:ascii="Arial" w:hAnsi="Arial" w:cs="Arial"/>
              </w:rPr>
              <w:t>L</w:t>
            </w:r>
            <w:r w:rsidRPr="00F143FA">
              <w:rPr>
                <w:rFonts w:ascii="Arial" w:hAnsi="Arial" w:cs="Arial"/>
              </w:rPr>
              <w:t>atinoamericanos han logrado una evolución en el reconocimiento de los derechos de las mujeres</w:t>
            </w:r>
            <w:r>
              <w:rPr>
                <w:rFonts w:ascii="Arial" w:hAnsi="Arial" w:cs="Arial"/>
                <w:color w:val="000000"/>
              </w:rPr>
              <w:t>, así puedo enunciar</w:t>
            </w:r>
            <w:r w:rsidRPr="00F143FA">
              <w:rPr>
                <w:rFonts w:ascii="Arial" w:hAnsi="Arial" w:cs="Arial"/>
                <w:color w:val="000000"/>
              </w:rPr>
              <w:t xml:space="preserve"> la Convención Interamericana para Prevenir, Sancionar y Erradicar la Violencia contra </w:t>
            </w:r>
            <w:r>
              <w:rPr>
                <w:rFonts w:ascii="Arial" w:hAnsi="Arial" w:cs="Arial"/>
                <w:color w:val="000000"/>
              </w:rPr>
              <w:t>las Mujeres. Esta</w:t>
            </w:r>
            <w:r w:rsidRPr="00F143FA">
              <w:rPr>
                <w:rFonts w:ascii="Arial" w:hAnsi="Arial" w:cs="Arial"/>
                <w:color w:val="000000"/>
              </w:rPr>
              <w:t xml:space="preserve"> normativa abarca los múltiples acontecimientos que tengan que ver con violencia hacia el género femenino, criterios que se han ido enriqueciendo y apl</w:t>
            </w:r>
            <w:r>
              <w:rPr>
                <w:rFonts w:ascii="Arial" w:hAnsi="Arial" w:cs="Arial"/>
                <w:color w:val="000000"/>
              </w:rPr>
              <w:t>icando en</w:t>
            </w:r>
            <w:r w:rsidRPr="00F143FA">
              <w:rPr>
                <w:rFonts w:ascii="Arial" w:hAnsi="Arial" w:cs="Arial"/>
                <w:color w:val="000000"/>
              </w:rPr>
              <w:t xml:space="preserve"> la sociedad a través del tiempo.</w:t>
            </w:r>
          </w:p>
          <w:p w:rsidR="00FF646C" w:rsidRPr="00F143FA" w:rsidRDefault="00FF646C" w:rsidP="00FF64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143FA">
              <w:rPr>
                <w:rFonts w:ascii="Arial" w:hAnsi="Arial" w:cs="Arial"/>
                <w:color w:val="000000"/>
              </w:rPr>
              <w:t xml:space="preserve"> </w:t>
            </w:r>
          </w:p>
          <w:p w:rsidR="003B10C9" w:rsidRPr="00FF646C" w:rsidRDefault="00FF646C" w:rsidP="00FF64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143FA">
              <w:rPr>
                <w:rFonts w:ascii="Arial" w:hAnsi="Arial" w:cs="Arial"/>
                <w:color w:val="000000"/>
              </w:rPr>
              <w:t>En el Ecuador se ha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F143FA">
              <w:rPr>
                <w:rFonts w:ascii="Arial" w:hAnsi="Arial" w:cs="Arial"/>
                <w:color w:val="000000"/>
              </w:rPr>
              <w:t xml:space="preserve"> dado acontecimientos que han causado conmoción social, los cuales por su magnitud han dejado en claro el grado de vulnerabilidad de la mujer, </w:t>
            </w:r>
            <w:r>
              <w:rPr>
                <w:rFonts w:ascii="Arial" w:hAnsi="Arial" w:cs="Arial"/>
                <w:color w:val="000000"/>
              </w:rPr>
              <w:t>y han sido la</w:t>
            </w:r>
            <w:r w:rsidRPr="00F143FA">
              <w:rPr>
                <w:rFonts w:ascii="Arial" w:hAnsi="Arial" w:cs="Arial"/>
                <w:color w:val="000000"/>
              </w:rPr>
              <w:t>s detonantes para que se tipifique en nuestra legisl</w:t>
            </w:r>
            <w:r>
              <w:rPr>
                <w:rFonts w:ascii="Arial" w:hAnsi="Arial" w:cs="Arial"/>
                <w:color w:val="000000"/>
              </w:rPr>
              <w:t xml:space="preserve">ación el delito de feminicidio. Los organismos </w:t>
            </w:r>
            <w:r w:rsidRPr="00F143FA">
              <w:rPr>
                <w:rFonts w:ascii="Arial" w:hAnsi="Arial" w:cs="Arial"/>
                <w:color w:val="000000"/>
              </w:rPr>
              <w:t>de ju</w:t>
            </w:r>
            <w:r>
              <w:rPr>
                <w:rFonts w:ascii="Arial" w:hAnsi="Arial" w:cs="Arial"/>
                <w:color w:val="000000"/>
              </w:rPr>
              <w:t xml:space="preserve">sticia y la colectividad deben respetar </w:t>
            </w:r>
            <w:r w:rsidRPr="00F143FA">
              <w:rPr>
                <w:rFonts w:ascii="Arial" w:hAnsi="Arial" w:cs="Arial"/>
                <w:color w:val="000000"/>
              </w:rPr>
              <w:t>los derechos que tiene todo ser humano y el Estado garantice su fiel cumplimiento.</w:t>
            </w:r>
          </w:p>
        </w:tc>
      </w:tr>
      <w:tr w:rsidR="003D7CAB" w:rsidRPr="003D7CAB" w:rsidTr="006C089E">
        <w:trPr>
          <w:trHeight w:val="68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lastRenderedPageBreak/>
              <w:t>Nº DE REGISTRO (en base de datos):</w:t>
            </w:r>
          </w:p>
          <w:p w:rsidR="003B10C9" w:rsidRPr="003D7CAB" w:rsidRDefault="007E6644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EC"/>
              </w:rPr>
              <w:t>COLOCA BIBLIOTECA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Nº DE CLASIFICACIÓN:</w:t>
            </w:r>
          </w:p>
          <w:p w:rsidR="003B10C9" w:rsidRPr="003D7CAB" w:rsidRDefault="007E6644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EC"/>
              </w:rPr>
              <w:t>COLOCA BIBLIOTECA</w:t>
            </w:r>
          </w:p>
        </w:tc>
      </w:tr>
      <w:tr w:rsidR="003D7CAB" w:rsidRPr="003D7CAB" w:rsidTr="006C089E">
        <w:trPr>
          <w:trHeight w:val="5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DIRECCIÓN URL (tesis en la web):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EC"/>
              </w:rPr>
              <w:t xml:space="preserve"> COLOCA BIBLIOTECA LUEGO DE INGRESAR LA TESIS AL DSPACE</w:t>
            </w:r>
          </w:p>
        </w:tc>
      </w:tr>
      <w:tr w:rsidR="003D7CAB" w:rsidRPr="003D7CAB" w:rsidTr="006C089E">
        <w:trPr>
          <w:trHeight w:val="38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ADJUNTO PDF: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 SI </w:t>
            </w:r>
            <w:r w:rsidR="00D14BD3">
              <w:rPr>
                <w:rFonts w:ascii="Arial" w:eastAsiaTheme="minorEastAsia" w:hAnsi="Arial" w:cs="Arial"/>
                <w:b/>
                <w:color w:val="auto"/>
              </w:rPr>
              <w:t>(  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 NO </w:t>
            </w:r>
          </w:p>
        </w:tc>
      </w:tr>
      <w:tr w:rsidR="003D7CAB" w:rsidRPr="003D7CAB" w:rsidTr="006C089E">
        <w:trPr>
          <w:trHeight w:val="38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CONTACTO CON AUTOR/ES: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3" w:rsidRPr="003D7CAB" w:rsidRDefault="003B10C9" w:rsidP="00D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3D7CAB">
              <w:rPr>
                <w:rFonts w:ascii="Arial" w:eastAsiaTheme="minorEastAsia" w:hAnsi="Arial" w:cs="Arial"/>
                <w:b/>
              </w:rPr>
              <w:t xml:space="preserve">Teléfono:  </w:t>
            </w:r>
            <w:r w:rsidR="00322410">
              <w:rPr>
                <w:rFonts w:ascii="Arial" w:eastAsiaTheme="minorEastAsia" w:hAnsi="Arial" w:cs="Arial"/>
                <w:b/>
              </w:rPr>
              <w:t>0992639978</w:t>
            </w:r>
            <w:r w:rsidR="00D1016C">
              <w:rPr>
                <w:rFonts w:ascii="Arial" w:eastAsiaTheme="minorEastAsia" w:hAnsi="Arial" w:cs="Arial"/>
                <w:b/>
              </w:rPr>
              <w:t>- 032602847</w:t>
            </w:r>
            <w:bookmarkStart w:id="0" w:name="_GoBack"/>
            <w:bookmarkEnd w:id="0"/>
          </w:p>
          <w:p w:rsidR="003B10C9" w:rsidRPr="003D7CAB" w:rsidRDefault="003B10C9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C954A3" w:rsidP="00F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E-mail: </w:t>
            </w:r>
            <w:r>
              <w:t>josealf911@hotmail.com</w:t>
            </w:r>
          </w:p>
        </w:tc>
      </w:tr>
      <w:tr w:rsidR="003D7CAB" w:rsidRPr="003D7CAB" w:rsidTr="007E6644">
        <w:trPr>
          <w:trHeight w:val="28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CONTACTO EN LA INSTITUCIÓN: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682472" w:rsidP="00682472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Nombre: PH D</w:t>
            </w:r>
            <w:r w:rsidR="00EE16C3" w:rsidRPr="003D7CAB">
              <w:rPr>
                <w:rFonts w:ascii="Arial" w:eastAsiaTheme="minorEastAsia" w:hAnsi="Arial" w:cs="Arial"/>
                <w:b/>
                <w:color w:val="auto"/>
              </w:rPr>
              <w:t xml:space="preserve">. </w:t>
            </w: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Santiago Acosta </w:t>
            </w:r>
            <w:proofErr w:type="spellStart"/>
            <w:r w:rsidRPr="003D7CAB">
              <w:rPr>
                <w:rFonts w:ascii="Arial" w:eastAsiaTheme="minorEastAsia" w:hAnsi="Arial" w:cs="Arial"/>
                <w:b/>
                <w:color w:val="auto"/>
              </w:rPr>
              <w:t>Aide</w:t>
            </w:r>
            <w:proofErr w:type="spellEnd"/>
          </w:p>
        </w:tc>
      </w:tr>
      <w:tr w:rsidR="003D7CAB" w:rsidRPr="003D7CAB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682472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Teléfono:  </w:t>
            </w:r>
            <w:r w:rsidR="00760E93" w:rsidRPr="003D7CAB">
              <w:rPr>
                <w:rFonts w:ascii="Arial" w:eastAsiaTheme="minorEastAsia" w:hAnsi="Arial" w:cs="Arial"/>
                <w:b/>
                <w:color w:val="auto"/>
              </w:rPr>
              <w:t>073701444</w:t>
            </w:r>
          </w:p>
        </w:tc>
      </w:tr>
      <w:tr w:rsidR="003D7CAB" w:rsidRPr="003D7CAB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E-mail:  </w:t>
            </w:r>
            <w:r w:rsidR="00EE16C3" w:rsidRPr="003D7CAB">
              <w:rPr>
                <w:rFonts w:ascii="Arial" w:eastAsiaTheme="minorEastAsia" w:hAnsi="Arial" w:cs="Arial"/>
                <w:b/>
                <w:color w:val="auto"/>
              </w:rPr>
              <w:t>gkrios@utpl.edu.ec</w:t>
            </w:r>
          </w:p>
        </w:tc>
      </w:tr>
    </w:tbl>
    <w:p w:rsidR="00245CA0" w:rsidRPr="003B10C9" w:rsidRDefault="00245CA0" w:rsidP="00F13757">
      <w:pPr>
        <w:jc w:val="center"/>
      </w:pPr>
    </w:p>
    <w:sectPr w:rsidR="00245CA0" w:rsidRPr="003B10C9" w:rsidSect="00D736EB">
      <w:headerReference w:type="default" r:id="rId8"/>
      <w:footerReference w:type="default" r:id="rId9"/>
      <w:pgSz w:w="11907" w:h="16840" w:code="9"/>
      <w:pgMar w:top="680" w:right="386" w:bottom="164" w:left="5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BA" w:rsidRDefault="00EF40BA" w:rsidP="003B10C9">
      <w:pPr>
        <w:spacing w:after="0" w:line="240" w:lineRule="auto"/>
      </w:pPr>
      <w:r>
        <w:separator/>
      </w:r>
    </w:p>
  </w:endnote>
  <w:endnote w:type="continuationSeparator" w:id="0">
    <w:p w:rsidR="00EF40BA" w:rsidRDefault="00EF40BA" w:rsidP="003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C9" w:rsidRDefault="003B10C9" w:rsidP="003B10C9">
    <w:pPr>
      <w:pStyle w:val="Piedepgina"/>
      <w:jc w:val="center"/>
    </w:pPr>
    <w:r w:rsidRPr="003B10C9">
      <w:rPr>
        <w:b/>
      </w:rPr>
      <w:t>Quito:</w:t>
    </w:r>
    <w:r w:rsidRPr="003B10C9">
      <w:t xml:space="preserve"> Av. </w:t>
    </w:r>
    <w:proofErr w:type="spellStart"/>
    <w:r w:rsidRPr="003B10C9">
      <w:t>Whymper</w:t>
    </w:r>
    <w:proofErr w:type="spellEnd"/>
    <w:r w:rsidRPr="003B10C9">
      <w:t xml:space="preserve"> E7-37 y </w:t>
    </w:r>
    <w:proofErr w:type="spellStart"/>
    <w:r w:rsidRPr="003B10C9">
      <w:t>Alpallana</w:t>
    </w:r>
    <w:proofErr w:type="spellEnd"/>
    <w:r w:rsidRPr="003B10C9">
      <w:t>, edificio Delfos, teléfonos (593-2) 2505660/ 1; y en la Av. 9 de octubre 624 y Carrión, edificio Prometeo, teléfonos 2569898/ 9. Fax: (593 2) 250-9054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BA" w:rsidRDefault="00EF40BA" w:rsidP="003B10C9">
      <w:pPr>
        <w:spacing w:after="0" w:line="240" w:lineRule="auto"/>
      </w:pPr>
      <w:r>
        <w:separator/>
      </w:r>
    </w:p>
  </w:footnote>
  <w:footnote w:type="continuationSeparator" w:id="0">
    <w:p w:rsidR="00EF40BA" w:rsidRDefault="00EF40BA" w:rsidP="003B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C9" w:rsidRDefault="003B10C9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22755" cy="946150"/>
          <wp:effectExtent l="19050" t="0" r="0" b="0"/>
          <wp:docPr id="13" name="Imagen 13" descr="C:\Documents and Settings\USUARIO\Mis documentos\Mis imágenes\Nueva imag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USUARIO\Mis documentos\Mis imágenes\Nueva imagen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190115" cy="946150"/>
          <wp:effectExtent l="19050" t="0" r="635" b="0"/>
          <wp:docPr id="15" name="Imagen 15" descr="C:\Documents and Settings\USUARIO\Mis documentos\Mis imágenes\Nueva imag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USUARIO\Mis documentos\Mis imágenes\Nueva imagen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509520" cy="871855"/>
          <wp:effectExtent l="19050" t="0" r="5080" b="0"/>
          <wp:docPr id="17" name="Imagen 17" descr="senes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nes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5"/>
    <w:rsid w:val="00086724"/>
    <w:rsid w:val="00187BCC"/>
    <w:rsid w:val="00245CA0"/>
    <w:rsid w:val="00281875"/>
    <w:rsid w:val="002E0FD7"/>
    <w:rsid w:val="002F5DD4"/>
    <w:rsid w:val="00322410"/>
    <w:rsid w:val="00334421"/>
    <w:rsid w:val="003B10C9"/>
    <w:rsid w:val="003D7CAB"/>
    <w:rsid w:val="00453BDF"/>
    <w:rsid w:val="00586A8C"/>
    <w:rsid w:val="00633AA3"/>
    <w:rsid w:val="00655920"/>
    <w:rsid w:val="00682472"/>
    <w:rsid w:val="006C089E"/>
    <w:rsid w:val="006D02BC"/>
    <w:rsid w:val="0075112E"/>
    <w:rsid w:val="00760E93"/>
    <w:rsid w:val="00782C5B"/>
    <w:rsid w:val="00785A24"/>
    <w:rsid w:val="007E6644"/>
    <w:rsid w:val="0084495D"/>
    <w:rsid w:val="008B3680"/>
    <w:rsid w:val="008F6A04"/>
    <w:rsid w:val="00A67C2B"/>
    <w:rsid w:val="00AA2CC7"/>
    <w:rsid w:val="00AA5A2A"/>
    <w:rsid w:val="00AB0EB6"/>
    <w:rsid w:val="00AF7C3C"/>
    <w:rsid w:val="00B14B44"/>
    <w:rsid w:val="00B43CC2"/>
    <w:rsid w:val="00B70387"/>
    <w:rsid w:val="00BD3520"/>
    <w:rsid w:val="00BD48F8"/>
    <w:rsid w:val="00BD6195"/>
    <w:rsid w:val="00C0201A"/>
    <w:rsid w:val="00C33533"/>
    <w:rsid w:val="00C60204"/>
    <w:rsid w:val="00C8380B"/>
    <w:rsid w:val="00C954A3"/>
    <w:rsid w:val="00D1016C"/>
    <w:rsid w:val="00D14BD3"/>
    <w:rsid w:val="00D30F8D"/>
    <w:rsid w:val="00D40A29"/>
    <w:rsid w:val="00D5492C"/>
    <w:rsid w:val="00D736EB"/>
    <w:rsid w:val="00DA0C4B"/>
    <w:rsid w:val="00DE42C2"/>
    <w:rsid w:val="00DF3A38"/>
    <w:rsid w:val="00DF68F5"/>
    <w:rsid w:val="00E1281D"/>
    <w:rsid w:val="00E839F6"/>
    <w:rsid w:val="00E8491C"/>
    <w:rsid w:val="00EE16C3"/>
    <w:rsid w:val="00EF40BA"/>
    <w:rsid w:val="00F12102"/>
    <w:rsid w:val="00F13757"/>
    <w:rsid w:val="00F70E38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5A2A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qFormat/>
    <w:rsid w:val="00DF6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10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10C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B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"/>
    <w:rsid w:val="00C0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5A2A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qFormat/>
    <w:rsid w:val="00DF6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10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10C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B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"/>
    <w:rsid w:val="00C0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A3BA-4544-479B-AB4F-F54A8795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 A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 A</dc:title>
  <dc:creator>Diego Cevallos</dc:creator>
  <cp:lastModifiedBy>Jose Alfredo Cardenas Jadan</cp:lastModifiedBy>
  <cp:revision>6</cp:revision>
  <dcterms:created xsi:type="dcterms:W3CDTF">2015-09-07T22:51:00Z</dcterms:created>
  <dcterms:modified xsi:type="dcterms:W3CDTF">2015-09-08T16:52:00Z</dcterms:modified>
</cp:coreProperties>
</file>